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1D3B5" w14:textId="5B818F0A" w:rsidR="00F92255" w:rsidRDefault="00F92255" w:rsidP="00F9225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</w:t>
      </w:r>
      <w:r>
        <w:rPr>
          <w:rFonts w:ascii="Arial" w:hAnsi="Arial" w:cs="Arial"/>
          <w:b/>
          <w:sz w:val="32"/>
          <w:szCs w:val="32"/>
        </w:rPr>
        <w:t>.05.2024г № 2</w:t>
      </w:r>
      <w:r>
        <w:rPr>
          <w:rFonts w:ascii="Arial" w:hAnsi="Arial" w:cs="Arial"/>
          <w:b/>
          <w:sz w:val="32"/>
          <w:szCs w:val="32"/>
        </w:rPr>
        <w:t>3</w:t>
      </w:r>
    </w:p>
    <w:p w14:paraId="0DA39595" w14:textId="77777777" w:rsidR="00F92255" w:rsidRDefault="00F92255" w:rsidP="00F9225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57AE3767" w14:textId="77777777" w:rsidR="00F92255" w:rsidRDefault="00F92255" w:rsidP="00F9225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51904A70" w14:textId="77777777" w:rsidR="00F92255" w:rsidRDefault="00F92255" w:rsidP="00F9225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14:paraId="27848EF2" w14:textId="77777777" w:rsidR="00F92255" w:rsidRDefault="00F92255" w:rsidP="00F9225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14:paraId="236C8EBE" w14:textId="77777777" w:rsidR="00F92255" w:rsidRDefault="00F92255" w:rsidP="00F9225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16ACC4AD" w14:textId="77777777" w:rsidR="00F92255" w:rsidRDefault="00F92255" w:rsidP="00F9225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137F5717" w14:textId="77777777" w:rsidR="00F92255" w:rsidRDefault="00F92255" w:rsidP="00F92255">
      <w:pPr>
        <w:jc w:val="center"/>
        <w:rPr>
          <w:rFonts w:ascii="Arial" w:hAnsi="Arial" w:cs="Arial"/>
          <w:b/>
          <w:sz w:val="32"/>
          <w:szCs w:val="32"/>
        </w:rPr>
      </w:pPr>
    </w:p>
    <w:p w14:paraId="37F52567" w14:textId="078E6A18" w:rsidR="00F92255" w:rsidRPr="00F92255" w:rsidRDefault="00F92255" w:rsidP="00F9225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ОТМЕНЕ ПОСТАНОВЛЕНИЯ АДМИНИСТРАЦИИ ТАРНОПОЛЬСКОГО МО ОТ 26.08.2013Г № 41 «</w:t>
      </w:r>
      <w:r w:rsidRPr="00F92255">
        <w:rPr>
          <w:rFonts w:ascii="Arial" w:hAnsi="Arial" w:cs="Arial"/>
          <w:b/>
          <w:bCs/>
          <w:sz w:val="32"/>
          <w:szCs w:val="32"/>
        </w:rPr>
        <w:t>ОБ УТВЕРЖДЕНИИ АДМИНИСТРАТИВНОГО РЕГЛАМЕНТА</w:t>
      </w:r>
    </w:p>
    <w:p w14:paraId="2A1C8C04" w14:textId="7D88D0E3" w:rsidR="00F92255" w:rsidRPr="00F92255" w:rsidRDefault="00F92255" w:rsidP="00F922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92255">
        <w:rPr>
          <w:rFonts w:ascii="Arial" w:hAnsi="Arial" w:cs="Arial"/>
          <w:b/>
          <w:bCs/>
          <w:sz w:val="32"/>
          <w:szCs w:val="32"/>
        </w:rPr>
        <w:t xml:space="preserve">АДМИНИСТРАЦИИ ТАРНОПОЛЬСКОГО </w:t>
      </w:r>
      <w:r>
        <w:rPr>
          <w:rFonts w:ascii="Arial" w:hAnsi="Arial" w:cs="Arial"/>
          <w:b/>
          <w:bCs/>
          <w:sz w:val="32"/>
          <w:szCs w:val="32"/>
        </w:rPr>
        <w:t>М</w:t>
      </w:r>
      <w:r w:rsidRPr="00F92255">
        <w:rPr>
          <w:rFonts w:ascii="Arial" w:hAnsi="Arial" w:cs="Arial"/>
          <w:b/>
          <w:bCs/>
          <w:sz w:val="32"/>
          <w:szCs w:val="32"/>
        </w:rPr>
        <w:t>УНИЦИПАЛЬНОГО ОБРАЗОВАНИЯ БАЛАГАНСКОГО РАЙОНА ПО ПРЕДОСТАВЛЕНИЮ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92255">
        <w:rPr>
          <w:rFonts w:ascii="Arial" w:hAnsi="Arial" w:cs="Arial"/>
          <w:b/>
          <w:bCs/>
          <w:sz w:val="32"/>
          <w:szCs w:val="32"/>
        </w:rPr>
        <w:t>МУНИЦИПАЛЬНОЙ УСЛУГИ «ПО ВЫДАЧЕ РАЗРЕШЕНИЙ НА СТРОИТЕЛЬСТВО В ПРЕДЕЛАХ ПОЛНОМОЧИЙ,</w:t>
      </w:r>
    </w:p>
    <w:p w14:paraId="2434391E" w14:textId="02DE7316" w:rsidR="00F92255" w:rsidRPr="00F92255" w:rsidRDefault="00F92255" w:rsidP="00F922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92255">
        <w:rPr>
          <w:rFonts w:ascii="Arial" w:hAnsi="Arial" w:cs="Arial"/>
          <w:b/>
          <w:bCs/>
          <w:sz w:val="32"/>
          <w:szCs w:val="32"/>
        </w:rPr>
        <w:t>УСТАНОВЛЕННЫХ ГРАДОСТРОИТЕЛЬНЫМ КОДЕКСОМ</w:t>
      </w:r>
    </w:p>
    <w:p w14:paraId="14171684" w14:textId="1A85622E" w:rsidR="00F92255" w:rsidRPr="00F92255" w:rsidRDefault="00F92255" w:rsidP="00F922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92255">
        <w:rPr>
          <w:rFonts w:ascii="Arial" w:hAnsi="Arial" w:cs="Arial"/>
          <w:b/>
          <w:bCs/>
          <w:sz w:val="32"/>
          <w:szCs w:val="32"/>
        </w:rPr>
        <w:t>РОССИЙСКОЙ ФЕДЕРАЦИИ»</w:t>
      </w:r>
    </w:p>
    <w:p w14:paraId="27DFDFAE" w14:textId="77777777" w:rsidR="00F12C76" w:rsidRPr="00F92255" w:rsidRDefault="00F12C76" w:rsidP="006C0B77">
      <w:pPr>
        <w:ind w:firstLine="709"/>
        <w:jc w:val="both"/>
        <w:rPr>
          <w:rFonts w:ascii="Arial" w:hAnsi="Arial" w:cs="Arial"/>
        </w:rPr>
      </w:pPr>
    </w:p>
    <w:p w14:paraId="1F4CBFC1" w14:textId="063BCCFB" w:rsidR="00337D96" w:rsidRPr="0057668C" w:rsidRDefault="00337D96" w:rsidP="00337D96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57668C">
        <w:rPr>
          <w:rFonts w:ascii="Arial" w:hAnsi="Arial" w:cs="Arial"/>
          <w:shd w:val="clear" w:color="auto" w:fill="FFFFFF"/>
        </w:rPr>
        <w:t xml:space="preserve">В </w:t>
      </w:r>
      <w:r>
        <w:rPr>
          <w:rFonts w:ascii="Arial" w:hAnsi="Arial" w:cs="Arial"/>
          <w:shd w:val="clear" w:color="auto" w:fill="FFFFFF"/>
        </w:rPr>
        <w:t>целях приведения нормативных правовых актов администрации Тарнопольского муниципального образования в соответствии с федеральным и региональным законодательством</w:t>
      </w:r>
      <w:r w:rsidRPr="0057668C">
        <w:rPr>
          <w:rFonts w:ascii="Arial" w:hAnsi="Arial" w:cs="Arial"/>
          <w:shd w:val="clear" w:color="auto" w:fill="FFFFFF"/>
        </w:rPr>
        <w:t>, руководствуясь</w:t>
      </w:r>
      <w:r>
        <w:rPr>
          <w:rFonts w:ascii="Arial" w:hAnsi="Arial" w:cs="Arial"/>
          <w:shd w:val="clear" w:color="auto" w:fill="FFFFFF"/>
        </w:rPr>
        <w:t xml:space="preserve"> Федеральным законом от 06.10.2003 года №131-ФЗ "Об общих принципах организации местного самоуправления в Российской Федерации",</w:t>
      </w:r>
      <w:r>
        <w:rPr>
          <w:rFonts w:ascii="Arial" w:hAnsi="Arial" w:cs="Arial"/>
          <w:shd w:val="clear" w:color="auto" w:fill="FFFFFF"/>
        </w:rPr>
        <w:t xml:space="preserve"> принимая во внимание протест прокуратуры Балаганского района № 7-25-2024/Прдп119-24-20250018,</w:t>
      </w:r>
      <w:r w:rsidRPr="0057668C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У</w:t>
      </w:r>
      <w:r w:rsidRPr="0057668C">
        <w:rPr>
          <w:rFonts w:ascii="Arial" w:hAnsi="Arial" w:cs="Arial"/>
          <w:shd w:val="clear" w:color="auto" w:fill="FFFFFF"/>
        </w:rPr>
        <w:t xml:space="preserve">ставом </w:t>
      </w:r>
      <w:r>
        <w:rPr>
          <w:rFonts w:ascii="Arial" w:hAnsi="Arial" w:cs="Arial"/>
          <w:shd w:val="clear" w:color="auto" w:fill="FFFFFF"/>
        </w:rPr>
        <w:t>Тарнопольского</w:t>
      </w:r>
      <w:r w:rsidRPr="0057668C">
        <w:rPr>
          <w:rFonts w:ascii="Arial" w:hAnsi="Arial" w:cs="Arial"/>
          <w:shd w:val="clear" w:color="auto" w:fill="FFFFFF"/>
        </w:rPr>
        <w:t xml:space="preserve"> му</w:t>
      </w:r>
      <w:r>
        <w:rPr>
          <w:rFonts w:ascii="Arial" w:hAnsi="Arial" w:cs="Arial"/>
          <w:shd w:val="clear" w:color="auto" w:fill="FFFFFF"/>
        </w:rPr>
        <w:t>ниципального образования администрация Тарнопольского муниципального образования</w:t>
      </w:r>
    </w:p>
    <w:p w14:paraId="5E650ECD" w14:textId="77777777" w:rsidR="00337D96" w:rsidRPr="0057668C" w:rsidRDefault="00337D96" w:rsidP="00337D96">
      <w:pPr>
        <w:jc w:val="center"/>
        <w:rPr>
          <w:rFonts w:ascii="Arial" w:hAnsi="Arial" w:cs="Arial"/>
          <w:b/>
        </w:rPr>
      </w:pPr>
    </w:p>
    <w:p w14:paraId="65F5B772" w14:textId="77777777" w:rsidR="00337D96" w:rsidRPr="00337D96" w:rsidRDefault="00337D96" w:rsidP="00337D96">
      <w:pPr>
        <w:jc w:val="center"/>
        <w:rPr>
          <w:rFonts w:ascii="Arial" w:hAnsi="Arial" w:cs="Arial"/>
          <w:b/>
          <w:sz w:val="30"/>
          <w:szCs w:val="30"/>
        </w:rPr>
      </w:pPr>
      <w:r w:rsidRPr="00337D96">
        <w:rPr>
          <w:rFonts w:ascii="Arial" w:hAnsi="Arial" w:cs="Arial"/>
          <w:b/>
          <w:sz w:val="30"/>
          <w:szCs w:val="30"/>
        </w:rPr>
        <w:t>ПОСТАНОВЛЯЕТ</w:t>
      </w:r>
    </w:p>
    <w:p w14:paraId="1E8B7C9D" w14:textId="77777777" w:rsidR="00337D96" w:rsidRPr="0057668C" w:rsidRDefault="00337D96" w:rsidP="00337D96">
      <w:pPr>
        <w:jc w:val="center"/>
        <w:rPr>
          <w:rFonts w:ascii="Arial" w:hAnsi="Arial" w:cs="Arial"/>
          <w:b/>
        </w:rPr>
      </w:pPr>
    </w:p>
    <w:p w14:paraId="68385199" w14:textId="377B7D60" w:rsidR="00337D96" w:rsidRPr="009456EC" w:rsidRDefault="00337D96" w:rsidP="00337D96">
      <w:pPr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B15F8F">
        <w:rPr>
          <w:rFonts w:ascii="Arial" w:hAnsi="Arial" w:cs="Arial"/>
        </w:rPr>
        <w:t xml:space="preserve">Отменить постановление администрации </w:t>
      </w:r>
      <w:r>
        <w:rPr>
          <w:rFonts w:ascii="Arial" w:hAnsi="Arial" w:cs="Arial"/>
        </w:rPr>
        <w:t>Тарнопольского</w:t>
      </w:r>
      <w:r w:rsidRPr="00B15F8F">
        <w:rPr>
          <w:rFonts w:ascii="Arial" w:hAnsi="Arial" w:cs="Arial"/>
        </w:rPr>
        <w:t xml:space="preserve"> муниципального образования от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6</w:t>
      </w:r>
      <w:r w:rsidRPr="00B15F8F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B15F8F">
        <w:rPr>
          <w:rFonts w:ascii="Arial" w:hAnsi="Arial" w:cs="Arial"/>
        </w:rPr>
        <w:t>.20</w:t>
      </w:r>
      <w:r>
        <w:rPr>
          <w:rFonts w:ascii="Arial" w:hAnsi="Arial" w:cs="Arial"/>
        </w:rPr>
        <w:t>13</w:t>
      </w:r>
      <w:r w:rsidRPr="00B15F8F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41</w:t>
      </w:r>
      <w:r>
        <w:rPr>
          <w:rFonts w:ascii="Arial" w:hAnsi="Arial" w:cs="Arial"/>
        </w:rPr>
        <w:t xml:space="preserve">«Об </w:t>
      </w:r>
      <w:r w:rsidRPr="00B43241">
        <w:rPr>
          <w:rFonts w:ascii="Arial" w:hAnsi="Arial" w:cs="Arial"/>
        </w:rPr>
        <w:t>утверждении Административного регламента администрации Тарнопольского муниципального образования Балаганского района по предоставлению муниципальной услуги</w:t>
      </w:r>
      <w:r w:rsidRPr="00B15F8F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П</w:t>
      </w:r>
      <w:r>
        <w:rPr>
          <w:rFonts w:ascii="Arial" w:hAnsi="Arial" w:cs="Arial"/>
        </w:rPr>
        <w:t>о выдаче разрешений на строительство в пределах полномочий, установленных Градостроительным кодексом Российской Федерации</w:t>
      </w:r>
      <w:r>
        <w:rPr>
          <w:rFonts w:ascii="Arial" w:hAnsi="Arial" w:cs="Arial"/>
        </w:rPr>
        <w:t>»</w:t>
      </w:r>
      <w:r>
        <w:rPr>
          <w:rFonts w:ascii="Arial" w:hAnsi="Arial" w:cs="Arial"/>
          <w:bCs/>
          <w:color w:val="0D0D0D"/>
          <w:spacing w:val="2"/>
        </w:rPr>
        <w:t>»</w:t>
      </w:r>
      <w:r w:rsidRPr="00B15F8F">
        <w:rPr>
          <w:rFonts w:ascii="Arial" w:hAnsi="Arial" w:cs="Arial"/>
        </w:rPr>
        <w:t>.</w:t>
      </w:r>
    </w:p>
    <w:p w14:paraId="539F4E1F" w14:textId="77777777" w:rsidR="00337D96" w:rsidRPr="009456EC" w:rsidRDefault="00337D96" w:rsidP="00337D96">
      <w:pPr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456EC">
        <w:rPr>
          <w:rFonts w:ascii="Arial" w:hAnsi="Arial" w:cs="Arial"/>
        </w:rPr>
        <w:t xml:space="preserve">Опубликовать настоящее постановление в </w:t>
      </w:r>
      <w:r>
        <w:rPr>
          <w:rFonts w:ascii="Arial" w:hAnsi="Arial" w:cs="Arial"/>
        </w:rPr>
        <w:t>СМИ населения</w:t>
      </w:r>
      <w:r w:rsidRPr="009456EC"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</w:rPr>
        <w:t>Тарнопольский</w:t>
      </w:r>
      <w:proofErr w:type="spellEnd"/>
      <w:r w:rsidRPr="009456EC">
        <w:rPr>
          <w:rFonts w:ascii="Arial" w:hAnsi="Arial" w:cs="Arial"/>
        </w:rPr>
        <w:t xml:space="preserve"> вестник» и разместить на официальном сайте администрации </w:t>
      </w:r>
      <w:r>
        <w:rPr>
          <w:rFonts w:ascii="Arial" w:hAnsi="Arial" w:cs="Arial"/>
        </w:rPr>
        <w:t>Тарнопольского</w:t>
      </w:r>
      <w:r w:rsidRPr="009456EC">
        <w:rPr>
          <w:rFonts w:ascii="Arial" w:hAnsi="Arial" w:cs="Arial"/>
        </w:rPr>
        <w:t xml:space="preserve"> муниципального образования в сети Интернет.</w:t>
      </w:r>
    </w:p>
    <w:p w14:paraId="2184D88D" w14:textId="77777777" w:rsidR="00337D96" w:rsidRPr="009456EC" w:rsidRDefault="00337D96" w:rsidP="00337D96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 </w:t>
      </w:r>
      <w:r w:rsidRPr="009456EC">
        <w:rPr>
          <w:rFonts w:ascii="Arial" w:hAnsi="Arial" w:cs="Arial"/>
        </w:rPr>
        <w:t>Контроль за испол</w:t>
      </w:r>
      <w:r>
        <w:rPr>
          <w:rFonts w:ascii="Arial" w:hAnsi="Arial" w:cs="Arial"/>
        </w:rPr>
        <w:t xml:space="preserve">нением настоящего постановления </w:t>
      </w:r>
      <w:r w:rsidRPr="009456EC">
        <w:rPr>
          <w:rFonts w:ascii="Arial" w:hAnsi="Arial" w:cs="Arial"/>
        </w:rPr>
        <w:t>оставляю за собой.</w:t>
      </w:r>
    </w:p>
    <w:p w14:paraId="0074522C" w14:textId="77777777" w:rsidR="00337D96" w:rsidRDefault="00337D96" w:rsidP="00337D96">
      <w:pPr>
        <w:tabs>
          <w:tab w:val="num" w:pos="0"/>
        </w:tabs>
        <w:jc w:val="both"/>
        <w:rPr>
          <w:rFonts w:ascii="Arial" w:hAnsi="Arial" w:cs="Arial"/>
        </w:rPr>
      </w:pPr>
    </w:p>
    <w:p w14:paraId="09811743" w14:textId="77777777" w:rsidR="00337D96" w:rsidRPr="0057668C" w:rsidRDefault="00337D96" w:rsidP="00337D96">
      <w:pPr>
        <w:tabs>
          <w:tab w:val="num" w:pos="0"/>
        </w:tabs>
        <w:jc w:val="both"/>
        <w:rPr>
          <w:rFonts w:ascii="Arial" w:hAnsi="Arial" w:cs="Arial"/>
        </w:rPr>
      </w:pPr>
    </w:p>
    <w:p w14:paraId="38661E70" w14:textId="77777777" w:rsidR="00337D96" w:rsidRDefault="00337D96" w:rsidP="00337D96">
      <w:pPr>
        <w:rPr>
          <w:rFonts w:ascii="Arial" w:hAnsi="Arial" w:cs="Arial"/>
        </w:rPr>
      </w:pPr>
      <w:r w:rsidRPr="00EE06AE">
        <w:rPr>
          <w:rFonts w:ascii="Arial" w:hAnsi="Arial" w:cs="Arial"/>
        </w:rPr>
        <w:t>Глава Тарнопольского МО</w:t>
      </w:r>
    </w:p>
    <w:p w14:paraId="40AA7D66" w14:textId="77777777" w:rsidR="00337D96" w:rsidRPr="00EE06AE" w:rsidRDefault="00337D96" w:rsidP="00337D9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А.Н.Убинина</w:t>
      </w:r>
      <w:proofErr w:type="spellEnd"/>
    </w:p>
    <w:p w14:paraId="679997F4" w14:textId="77777777" w:rsidR="00337D96" w:rsidRPr="00EE06AE" w:rsidRDefault="00337D96" w:rsidP="00337D96">
      <w:pPr>
        <w:rPr>
          <w:rFonts w:ascii="Arial" w:hAnsi="Arial" w:cs="Arial"/>
          <w:b/>
        </w:rPr>
      </w:pPr>
    </w:p>
    <w:p w14:paraId="43C8ADBF" w14:textId="77777777" w:rsidR="00F92255" w:rsidRPr="00F92255" w:rsidRDefault="00F92255" w:rsidP="006C0B77">
      <w:pPr>
        <w:ind w:firstLine="709"/>
        <w:jc w:val="both"/>
        <w:rPr>
          <w:rFonts w:ascii="Arial" w:hAnsi="Arial" w:cs="Arial"/>
        </w:rPr>
      </w:pPr>
    </w:p>
    <w:sectPr w:rsidR="00F92255" w:rsidRPr="00F9225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45"/>
    <w:rsid w:val="001841D3"/>
    <w:rsid w:val="00337D96"/>
    <w:rsid w:val="006C0B77"/>
    <w:rsid w:val="008242FF"/>
    <w:rsid w:val="00870751"/>
    <w:rsid w:val="00922C48"/>
    <w:rsid w:val="00943345"/>
    <w:rsid w:val="00B915B7"/>
    <w:rsid w:val="00EA59DF"/>
    <w:rsid w:val="00EE4070"/>
    <w:rsid w:val="00F12C76"/>
    <w:rsid w:val="00F9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1E21"/>
  <w15:chartTrackingRefBased/>
  <w15:docId w15:val="{B1AECC01-A90A-4F7A-A56B-F5D45DDB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2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2</cp:revision>
  <cp:lastPrinted>2024-05-28T01:48:00Z</cp:lastPrinted>
  <dcterms:created xsi:type="dcterms:W3CDTF">2024-05-28T01:29:00Z</dcterms:created>
  <dcterms:modified xsi:type="dcterms:W3CDTF">2024-05-28T01:48:00Z</dcterms:modified>
</cp:coreProperties>
</file>